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9" w:rsidRPr="00FB5799" w:rsidRDefault="00FB5799" w:rsidP="00FB57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799">
        <w:rPr>
          <w:rFonts w:ascii="Times New Roman" w:hAnsi="Times New Roman" w:cs="Times New Roman"/>
          <w:b/>
          <w:sz w:val="36"/>
          <w:szCs w:val="36"/>
          <w:u w:val="single"/>
        </w:rPr>
        <w:t xml:space="preserve">И   Г   </w:t>
      </w:r>
      <w:proofErr w:type="gramStart"/>
      <w:r w:rsidRPr="00FB579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proofErr w:type="gramEnd"/>
      <w:r w:rsidRPr="00FB579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Ы</w:t>
      </w:r>
    </w:p>
    <w:p w:rsidR="00FB5799" w:rsidRPr="00FB5799" w:rsidRDefault="00FB5799" w:rsidP="00FB57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FB5799">
        <w:rPr>
          <w:rFonts w:ascii="Times New Roman" w:hAnsi="Times New Roman" w:cs="Times New Roman"/>
          <w:b/>
          <w:sz w:val="36"/>
          <w:szCs w:val="36"/>
        </w:rPr>
        <w:t>о    лексической    теме    «Дикие    животные»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1. «Назови   семейство»</w:t>
      </w:r>
    </w:p>
    <w:p w:rsid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B5799">
        <w:rPr>
          <w:rFonts w:ascii="Times New Roman" w:hAnsi="Times New Roman" w:cs="Times New Roman"/>
          <w:b/>
          <w:sz w:val="28"/>
          <w:szCs w:val="28"/>
        </w:rPr>
        <w:t>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упражнять детей в умении подбирать слова  согласно заданной </w:t>
      </w:r>
      <w:proofErr w:type="gram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799">
        <w:rPr>
          <w:rFonts w:ascii="Times New Roman" w:hAnsi="Times New Roman" w:cs="Times New Roman"/>
          <w:sz w:val="28"/>
          <w:szCs w:val="28"/>
        </w:rPr>
        <w:t xml:space="preserve"> мотивации,  развивать  активный  словарь.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Медведь – медведица – медвежонок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Волк – волчица – волчонок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Лис – лиса – лисенок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Еж – ежиха – ежонок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Заяц – зайчиха – зайчонок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Бобр – бобриха – бобренок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2.  «Угости   зверей»</w:t>
      </w:r>
    </w:p>
    <w:p w:rsid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расширить  кругозор  детей, подвести к  пониманию  вопроса о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7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FB5799">
        <w:rPr>
          <w:rFonts w:ascii="Times New Roman" w:hAnsi="Times New Roman" w:cs="Times New Roman"/>
          <w:sz w:val="28"/>
          <w:szCs w:val="28"/>
        </w:rPr>
        <w:t xml:space="preserve"> зверей, активизировать  словарный  запас.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Морковку  дадим   …   (зайцу...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Мед   дадим  …             (медведю 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Яблоко  дадим …          (ежу …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Рыбу  дадим …              (волку…)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Орешек  дадим …          (белке…)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3.  «Еда  для   животных»</w:t>
      </w:r>
    </w:p>
    <w:p w:rsid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продолжать  расширять   знания  детей  по  вопросу  питания  диких 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799">
        <w:rPr>
          <w:rFonts w:ascii="Times New Roman" w:hAnsi="Times New Roman" w:cs="Times New Roman"/>
          <w:sz w:val="28"/>
          <w:szCs w:val="28"/>
        </w:rPr>
        <w:t>животных, развивать  активный  словарь.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Медведь  мечтает  о   (рыбе…)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Лиса  мечтает   о         (курочке 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Волк  мечтает  о          (зайце…)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Еж   мечтает   о            (грибочке…)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Заяц  мечтает   о           (веточке…)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4.  «Что  лишнее?»</w:t>
      </w:r>
    </w:p>
    <w:p w:rsid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упражнять  детей  в  определении   лишнего  слова  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799">
        <w:rPr>
          <w:rFonts w:ascii="Times New Roman" w:hAnsi="Times New Roman" w:cs="Times New Roman"/>
          <w:sz w:val="28"/>
          <w:szCs w:val="28"/>
        </w:rPr>
        <w:t xml:space="preserve">  общей  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799">
        <w:rPr>
          <w:rFonts w:ascii="Times New Roman" w:hAnsi="Times New Roman" w:cs="Times New Roman"/>
          <w:sz w:val="28"/>
          <w:szCs w:val="28"/>
        </w:rPr>
        <w:t>цепочке   слов, развивать  связную  речь.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Лис,  лисица</w:t>
      </w:r>
      <w:r w:rsidRPr="00FB5799">
        <w:rPr>
          <w:rFonts w:ascii="Times New Roman" w:hAnsi="Times New Roman" w:cs="Times New Roman"/>
          <w:b/>
          <w:sz w:val="28"/>
          <w:szCs w:val="28"/>
        </w:rPr>
        <w:t>,  лесок</w:t>
      </w:r>
      <w:r w:rsidRPr="00FB5799">
        <w:rPr>
          <w:rFonts w:ascii="Times New Roman" w:hAnsi="Times New Roman" w:cs="Times New Roman"/>
          <w:sz w:val="28"/>
          <w:szCs w:val="28"/>
        </w:rPr>
        <w:t>, лисий,  лисенок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Белка,  беличий, </w:t>
      </w:r>
      <w:r w:rsidRPr="00FB5799">
        <w:rPr>
          <w:rFonts w:ascii="Times New Roman" w:hAnsi="Times New Roman" w:cs="Times New Roman"/>
          <w:b/>
          <w:sz w:val="28"/>
          <w:szCs w:val="28"/>
        </w:rPr>
        <w:t>белила,</w:t>
      </w:r>
      <w:r w:rsidRPr="00FB5799">
        <w:rPr>
          <w:rFonts w:ascii="Times New Roman" w:hAnsi="Times New Roman" w:cs="Times New Roman"/>
          <w:sz w:val="28"/>
          <w:szCs w:val="28"/>
        </w:rPr>
        <w:t xml:space="preserve">  бельчонок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Мышка,  мышиный,  </w:t>
      </w:r>
      <w:r w:rsidRPr="00FB5799">
        <w:rPr>
          <w:rFonts w:ascii="Times New Roman" w:hAnsi="Times New Roman" w:cs="Times New Roman"/>
          <w:b/>
          <w:sz w:val="28"/>
          <w:szCs w:val="28"/>
        </w:rPr>
        <w:t>мошка</w:t>
      </w:r>
      <w:r w:rsidRPr="00FB5799">
        <w:rPr>
          <w:rFonts w:ascii="Times New Roman" w:hAnsi="Times New Roman" w:cs="Times New Roman"/>
          <w:sz w:val="28"/>
          <w:szCs w:val="28"/>
        </w:rPr>
        <w:t>,  мышонок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Медведица,  медвежья,  медведь</w:t>
      </w:r>
      <w:r w:rsidRPr="00FB5799">
        <w:rPr>
          <w:rFonts w:ascii="Times New Roman" w:hAnsi="Times New Roman" w:cs="Times New Roman"/>
          <w:b/>
          <w:sz w:val="28"/>
          <w:szCs w:val="28"/>
        </w:rPr>
        <w:t>,  мед,</w:t>
      </w:r>
      <w:r w:rsidRPr="00FB5799">
        <w:rPr>
          <w:rFonts w:ascii="Times New Roman" w:hAnsi="Times New Roman" w:cs="Times New Roman"/>
          <w:sz w:val="28"/>
          <w:szCs w:val="28"/>
        </w:rPr>
        <w:t xml:space="preserve">  медвежонок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Крыса,  крысенок, </w:t>
      </w:r>
      <w:r w:rsidRPr="00FB5799">
        <w:rPr>
          <w:rFonts w:ascii="Times New Roman" w:hAnsi="Times New Roman" w:cs="Times New Roman"/>
          <w:b/>
          <w:sz w:val="28"/>
          <w:szCs w:val="28"/>
        </w:rPr>
        <w:t>краски,</w:t>
      </w:r>
      <w:r w:rsidRPr="00FB5799">
        <w:rPr>
          <w:rFonts w:ascii="Times New Roman" w:hAnsi="Times New Roman" w:cs="Times New Roman"/>
          <w:sz w:val="28"/>
          <w:szCs w:val="28"/>
        </w:rPr>
        <w:t xml:space="preserve">  крысиный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5.  «Подбери   слова-родственники»</w:t>
      </w:r>
    </w:p>
    <w:p w:rsid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продолжать  учить  детей   подбирать  родственные  слова, 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FB5799">
        <w:rPr>
          <w:rFonts w:ascii="Times New Roman" w:hAnsi="Times New Roman" w:cs="Times New Roman"/>
          <w:sz w:val="28"/>
          <w:szCs w:val="28"/>
        </w:rPr>
        <w:t>развивать  память, мышление, развивать  активный  словарь.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Лес,  лесной,  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B5799">
        <w:rPr>
          <w:rFonts w:ascii="Times New Roman" w:hAnsi="Times New Roman" w:cs="Times New Roman"/>
          <w:sz w:val="28"/>
          <w:szCs w:val="28"/>
        </w:rPr>
        <w:t xml:space="preserve">,  лесок,  лесник,  </w:t>
      </w:r>
      <w:proofErr w:type="spellStart"/>
      <w:r w:rsidRPr="00FB57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Рысь, рысенок, рысья,  </w:t>
      </w:r>
      <w:proofErr w:type="spellStart"/>
      <w:r w:rsidRPr="00FB5799">
        <w:rPr>
          <w:rFonts w:ascii="Times New Roman" w:hAnsi="Times New Roman" w:cs="Times New Roman"/>
          <w:sz w:val="28"/>
          <w:szCs w:val="28"/>
        </w:rPr>
        <w:t>рысиная</w:t>
      </w:r>
      <w:proofErr w:type="spell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Лось,  лосиха,  лосенок,  лосиный,  лосиная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Бобр,  бобриха,  бобренок,  бобровая,  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>бобровые</w:t>
      </w:r>
      <w:proofErr w:type="gramEnd"/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Олень,  олененок, олений,  оленина,  олешек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6.  «Чей  дом?»</w:t>
      </w:r>
    </w:p>
    <w:p w:rsid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уточнить  с  детьми  названия  жилищ  диких  животных, 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799">
        <w:rPr>
          <w:rFonts w:ascii="Times New Roman" w:hAnsi="Times New Roman" w:cs="Times New Roman"/>
          <w:sz w:val="28"/>
          <w:szCs w:val="28"/>
        </w:rPr>
        <w:t>активизировать  словарный  запас.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Взрослый  называет  жилище  животного,  а  ребенок  должен  назвать, чей  это  дом. Игра  может  продолжиться  и  в  обратном   порядке.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Берлога  -  медвежий   дом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Дупло  -  беличий   дом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Хатка  -   бобровый  дом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Нора  -  лисий   дом,   барсучий  дом …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Логово  -  волчий   дом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7.  «Чей   детеныш?»</w:t>
      </w:r>
    </w:p>
    <w:p w:rsid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FB5799">
        <w:rPr>
          <w:rFonts w:ascii="Times New Roman" w:hAnsi="Times New Roman" w:cs="Times New Roman"/>
          <w:sz w:val="28"/>
          <w:szCs w:val="28"/>
        </w:rPr>
        <w:t xml:space="preserve"> закрепить  с  детьми  названия   детенышей  диких  животных, 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799">
        <w:rPr>
          <w:rFonts w:ascii="Times New Roman" w:hAnsi="Times New Roman" w:cs="Times New Roman"/>
          <w:sz w:val="28"/>
          <w:szCs w:val="28"/>
        </w:rPr>
        <w:t>развивать  внимание,  память.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Взрослый  называет  детеныша, а  ребенок – его  маму. Игра  может  продолжиться  и  в  обратном  порядке.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 У  волчонка  мама  -   …               У   лосенка  мама  - …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 У  зайчонка  мама  -  …                 У  бельчонка  мама  -  …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 У  бобренка  мама  - …                 У  рысенка   мама  - …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8.  «Кто  где  живет?»</w:t>
      </w:r>
    </w:p>
    <w:p w:rsid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</w:t>
      </w:r>
      <w:r w:rsidRPr="00FB5799">
        <w:rPr>
          <w:rFonts w:ascii="Times New Roman" w:hAnsi="Times New Roman" w:cs="Times New Roman"/>
          <w:b/>
          <w:sz w:val="28"/>
          <w:szCs w:val="28"/>
        </w:rPr>
        <w:t>Цель</w:t>
      </w:r>
      <w:r w:rsidRPr="00FB5799">
        <w:rPr>
          <w:rFonts w:ascii="Times New Roman" w:hAnsi="Times New Roman" w:cs="Times New Roman"/>
          <w:sz w:val="28"/>
          <w:szCs w:val="28"/>
        </w:rPr>
        <w:t xml:space="preserve">: расширять  знания  детей  о  животном  мире, их  месте  обитания, о 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799">
        <w:rPr>
          <w:rFonts w:ascii="Times New Roman" w:hAnsi="Times New Roman" w:cs="Times New Roman"/>
          <w:sz w:val="28"/>
          <w:szCs w:val="28"/>
        </w:rPr>
        <w:t xml:space="preserve">природных  </w:t>
      </w:r>
      <w:proofErr w:type="gramStart"/>
      <w:r w:rsidRPr="00FB5799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FB5799">
        <w:rPr>
          <w:rFonts w:ascii="Times New Roman" w:hAnsi="Times New Roman" w:cs="Times New Roman"/>
          <w:sz w:val="28"/>
          <w:szCs w:val="28"/>
        </w:rPr>
        <w:t>. Развивать  связную  речь.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   тайге  много …    (медведей, волков, барсуков…)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В  степи   много …    (сусликов,  тушканчиков…)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sz w:val="28"/>
          <w:szCs w:val="28"/>
        </w:rPr>
        <w:t xml:space="preserve">       На   Севере   много …   (белых  медведей, тюленей, моржей…)</w:t>
      </w: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799" w:rsidRPr="00FB5799" w:rsidRDefault="00FB5799" w:rsidP="00FB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9.  «Узнай  по  описанию»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 xml:space="preserve">      Цель</w:t>
      </w:r>
      <w:r w:rsidRPr="00FB5799">
        <w:rPr>
          <w:rFonts w:ascii="Times New Roman" w:hAnsi="Times New Roman" w:cs="Times New Roman"/>
          <w:sz w:val="28"/>
          <w:szCs w:val="28"/>
        </w:rPr>
        <w:t>: продолжать  учить  детей  описывать  внешний  вид  животных,  их  образ  жизни,  питание. Упражнять  в  разгадывании  данных  загадок,  развивать  память,  мышление  и  связную   речь.</w:t>
      </w:r>
    </w:p>
    <w:p w:rsidR="00FB5799" w:rsidRPr="00FB5799" w:rsidRDefault="00FB5799" w:rsidP="00FB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99" w:rsidRDefault="00FB5799" w:rsidP="00FB5799">
      <w:pPr>
        <w:spacing w:after="0" w:line="240" w:lineRule="auto"/>
        <w:rPr>
          <w:sz w:val="28"/>
          <w:szCs w:val="28"/>
        </w:rPr>
      </w:pPr>
    </w:p>
    <w:p w:rsidR="008119B9" w:rsidRDefault="008119B9"/>
    <w:sectPr w:rsidR="0081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99"/>
    <w:rsid w:val="008119B9"/>
    <w:rsid w:val="00F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2013-10-26T09:20:00Z</dcterms:created>
  <dcterms:modified xsi:type="dcterms:W3CDTF">2013-10-26T09:23:00Z</dcterms:modified>
</cp:coreProperties>
</file>